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BA" w:rsidRPr="00993277" w:rsidRDefault="000116BA" w:rsidP="000116BA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0116BA" w:rsidRPr="00624F16" w:rsidRDefault="000116BA" w:rsidP="000116B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0116BA" w:rsidRPr="00993277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0116BA" w:rsidRPr="00624F16" w:rsidRDefault="000116BA" w:rsidP="000116B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</w:t>
      </w: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68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475C01" w:rsidRPr="00F968A3" w:rsidRDefault="00475C01" w:rsidP="00475C0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475C01" w:rsidRPr="00F968A3" w:rsidRDefault="00475C01" w:rsidP="0047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75C01" w:rsidRPr="00F968A3" w:rsidRDefault="00475C01" w:rsidP="0047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1.13 «Регистрация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соглашений)» Указа Президента Республики Беларусь от 26.04.2010 № 200</w:t>
      </w: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письменное соглашение о признании членом семьи, </w:t>
      </w:r>
    </w:p>
    <w:p w:rsidR="00475C01" w:rsidRPr="00F968A3" w:rsidRDefault="00475C01" w:rsidP="00475C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соглашение о порядке пользования жилым помещением</w:t>
      </w:r>
    </w:p>
    <w:p w:rsidR="00475C01" w:rsidRPr="00F968A3" w:rsidRDefault="00475C01" w:rsidP="00475C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дополнительное соглашение (расторжения соглашений)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членом семьи собственника жилого помещения, расположенного по адресу:_______________________________________________________________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_____________________________________________________________________.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475C01" w:rsidRPr="00F968A3" w:rsidTr="000457A5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Фамилия, имя, отчество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родства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475C01" w:rsidRPr="00F968A3" w:rsidTr="000457A5">
        <w:trPr>
          <w:trHeight w:val="331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  <w:tr w:rsidR="00475C01" w:rsidRPr="00F968A3" w:rsidTr="000457A5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</w:tbl>
    <w:p w:rsidR="00475C01" w:rsidRPr="00F968A3" w:rsidRDefault="00475C01" w:rsidP="00475C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968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F968A3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475C01" w:rsidRPr="00475C01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>_____________________</w:t>
      </w:r>
    </w:p>
    <w:p w:rsidR="00475C01" w:rsidRDefault="00475C01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0116BA" w:rsidRDefault="000116BA" w:rsidP="000116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6BA" w:rsidRPr="00993277" w:rsidRDefault="000116BA" w:rsidP="000116BA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0116BA" w:rsidRPr="00624F16" w:rsidRDefault="000116BA" w:rsidP="000116B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0116BA" w:rsidRPr="00993277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0116BA" w:rsidRPr="00624F16" w:rsidRDefault="000116BA" w:rsidP="000116B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0116BA" w:rsidRPr="000A3174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гр-н</w:t>
      </w: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а(</w:t>
      </w:r>
      <w:proofErr w:type="gramEnd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-</w:t>
      </w:r>
      <w:proofErr w:type="spell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)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Мария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Ивановна</w:t>
      </w:r>
    </w:p>
    <w:p w:rsidR="000116BA" w:rsidRPr="000A3174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0116BA" w:rsidRPr="00993277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Место жительства (место пребывания):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ул. </w:t>
      </w:r>
      <w:proofErr w:type="gram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Южная</w:t>
      </w:r>
      <w:proofErr w:type="gram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, 12</w:t>
      </w:r>
    </w:p>
    <w:p w:rsidR="000116BA" w:rsidRDefault="000116BA" w:rsidP="000116B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аг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. Поповка, </w:t>
      </w: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Славгородский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р-н</w:t>
      </w:r>
    </w:p>
    <w:p w:rsidR="00F968A3" w:rsidRPr="00F968A3" w:rsidRDefault="00F968A3" w:rsidP="00F968A3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968A3" w:rsidRPr="00F968A3" w:rsidRDefault="00F968A3" w:rsidP="00F9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968A3" w:rsidRPr="00F968A3" w:rsidRDefault="00F968A3" w:rsidP="00F9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1.13 «Регистрация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соглашений)» Указа Президента Республики Беларусь от 26.04.2010 № 200</w:t>
      </w: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письменное соглашение о признании членом семьи, </w:t>
      </w:r>
    </w:p>
    <w:p w:rsidR="00F968A3" w:rsidRPr="00F968A3" w:rsidRDefault="00F968A3" w:rsidP="00F968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соглашение о порядке пользования жилым помещением</w:t>
      </w:r>
    </w:p>
    <w:p w:rsidR="00F968A3" w:rsidRPr="00F968A3" w:rsidRDefault="00F968A3" w:rsidP="00F968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дополнительное соглашение (расторжения соглашений)</w:t>
      </w:r>
    </w:p>
    <w:p w:rsidR="00475C01" w:rsidRPr="00475C01" w:rsidRDefault="00F968A3" w:rsidP="00475C0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членом семьи собственника жилого помещения, расположенного по адресу:_</w:t>
      </w:r>
      <w:r w:rsidR="00475C01" w:rsidRP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475C01" w:rsidRP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</w:t>
      </w:r>
      <w:proofErr w:type="spellEnd"/>
      <w:r w:rsidR="00475C01" w:rsidRP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. </w:t>
      </w:r>
      <w:r w:rsidR="000116B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Поповка</w:t>
      </w:r>
      <w:r w:rsidR="00475C01" w:rsidRP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, ул. </w:t>
      </w:r>
      <w:r w:rsidR="000116B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Южн</w:t>
      </w:r>
      <w:r w:rsidR="00475C01" w:rsidRP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ая, д.1</w:t>
      </w:r>
      <w:r w:rsidR="000116B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2</w:t>
      </w:r>
      <w:bookmarkStart w:id="0" w:name="_GoBack"/>
      <w:bookmarkEnd w:id="0"/>
      <w:r w:rsid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.</w:t>
      </w:r>
    </w:p>
    <w:p w:rsidR="00F968A3" w:rsidRPr="00F968A3" w:rsidRDefault="00F968A3" w:rsidP="00F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F968A3" w:rsidRPr="00F968A3" w:rsidTr="00F968A3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Фамилия, имя, отчество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родства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F968A3" w:rsidRPr="00F968A3" w:rsidTr="00F968A3">
        <w:trPr>
          <w:trHeight w:val="331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Иванова Мария Андреевна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Дочь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F968A3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  <w:tr w:rsidR="00F968A3" w:rsidRPr="00F968A3" w:rsidTr="00F968A3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Иванов Андрей Николаевич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Супруг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F968A3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</w:tbl>
    <w:p w:rsidR="00F968A3" w:rsidRPr="00F968A3" w:rsidRDefault="00F968A3" w:rsidP="00F968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0116BA" w:rsidRPr="000116BA" w:rsidRDefault="000116BA" w:rsidP="000116B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6BA">
        <w:rPr>
          <w:rFonts w:ascii="Times New Roman" w:hAnsi="Times New Roman" w:cs="Times New Roman"/>
          <w:b/>
          <w:sz w:val="30"/>
          <w:szCs w:val="30"/>
        </w:rPr>
        <w:t>Т</w:t>
      </w:r>
      <w:r w:rsidRPr="000116BA">
        <w:rPr>
          <w:rFonts w:ascii="Times New Roman" w:hAnsi="Times New Roman" w:cs="Times New Roman"/>
          <w:b/>
          <w:sz w:val="30"/>
          <w:szCs w:val="30"/>
        </w:rPr>
        <w:t>ри экземпляра письменного соглашения о признании членом семьи</w:t>
      </w:r>
      <w:r w:rsidRPr="000116BA">
        <w:rPr>
          <w:rFonts w:ascii="Times New Roman" w:hAnsi="Times New Roman" w:cs="Times New Roman"/>
          <w:b/>
          <w:sz w:val="30"/>
          <w:szCs w:val="30"/>
        </w:rPr>
        <w:t>.</w:t>
      </w:r>
      <w:r w:rsidRPr="000116BA">
        <w:rPr>
          <w:b/>
          <w:sz w:val="30"/>
          <w:szCs w:val="30"/>
        </w:rPr>
        <w:t xml:space="preserve"> </w:t>
      </w:r>
    </w:p>
    <w:p w:rsidR="000116BA" w:rsidRPr="000116BA" w:rsidRDefault="000116BA" w:rsidP="000116B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6BA">
        <w:rPr>
          <w:rFonts w:ascii="Times New Roman" w:hAnsi="Times New Roman" w:cs="Times New Roman"/>
          <w:b/>
          <w:sz w:val="30"/>
          <w:szCs w:val="30"/>
        </w:rPr>
        <w:t>С</w:t>
      </w:r>
      <w:r w:rsidRPr="000116BA">
        <w:rPr>
          <w:rFonts w:ascii="Times New Roman" w:hAnsi="Times New Roman" w:cs="Times New Roman"/>
          <w:b/>
          <w:sz w:val="30"/>
          <w:szCs w:val="30"/>
        </w:rPr>
        <w:t>в</w:t>
      </w:r>
      <w:r w:rsidRPr="000116BA">
        <w:rPr>
          <w:rFonts w:ascii="Times New Roman" w:hAnsi="Times New Roman" w:cs="Times New Roman"/>
          <w:b/>
          <w:sz w:val="30"/>
          <w:szCs w:val="30"/>
        </w:rPr>
        <w:t>идетельство о заключении брака.</w:t>
      </w:r>
    </w:p>
    <w:p w:rsidR="00F968A3" w:rsidRPr="000116BA" w:rsidRDefault="00F968A3" w:rsidP="000116B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связи, посредством которого необходимо направить уведомление о принятом решении (при необходимости):</w:t>
      </w:r>
    </w:p>
    <w:p w:rsidR="00F968A3" w:rsidRPr="00F968A3" w:rsidRDefault="00F968A3" w:rsidP="00F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968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F968A3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F968A3" w:rsidRPr="00F968A3" w:rsidRDefault="00F968A3" w:rsidP="00F968A3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</w:p>
    <w:sectPr w:rsidR="00F968A3" w:rsidRPr="00F968A3" w:rsidSect="00F968A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60461"/>
    <w:multiLevelType w:val="hybridMultilevel"/>
    <w:tmpl w:val="77E05B86"/>
    <w:lvl w:ilvl="0" w:tplc="F93C40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12"/>
    <w:rsid w:val="000116BA"/>
    <w:rsid w:val="00013E9E"/>
    <w:rsid w:val="00475C01"/>
    <w:rsid w:val="00A11B68"/>
    <w:rsid w:val="00CC2812"/>
    <w:rsid w:val="00CE3251"/>
    <w:rsid w:val="00F9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8</cp:revision>
  <cp:lastPrinted>2026-05-22T13:38:00Z</cp:lastPrinted>
  <dcterms:created xsi:type="dcterms:W3CDTF">2026-05-18T06:39:00Z</dcterms:created>
  <dcterms:modified xsi:type="dcterms:W3CDTF">2026-05-22T13:39:00Z</dcterms:modified>
</cp:coreProperties>
</file>